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57A9A" w14:textId="77777777" w:rsidR="00E93488" w:rsidRDefault="00000000">
      <w:pPr>
        <w:jc w:val="center"/>
        <w:rPr>
          <w:b/>
          <w:bCs/>
          <w:sz w:val="28"/>
          <w:szCs w:val="28"/>
        </w:rPr>
      </w:pPr>
      <w:r>
        <w:rPr>
          <w:b/>
          <w:bCs/>
          <w:sz w:val="28"/>
          <w:szCs w:val="28"/>
        </w:rPr>
        <w:t>ECS188: Ethics in an Age of Technology</w:t>
      </w:r>
    </w:p>
    <w:p w14:paraId="53DD41E2" w14:textId="25A110C9" w:rsidR="00E93488" w:rsidRDefault="0036707D">
      <w:pPr>
        <w:jc w:val="center"/>
        <w:rPr>
          <w:b/>
          <w:bCs/>
          <w:sz w:val="28"/>
          <w:szCs w:val="28"/>
        </w:rPr>
      </w:pPr>
      <w:r>
        <w:rPr>
          <w:b/>
          <w:bCs/>
          <w:sz w:val="28"/>
          <w:szCs w:val="28"/>
        </w:rPr>
        <w:t>Winter 2025</w:t>
      </w:r>
    </w:p>
    <w:p w14:paraId="6A355011" w14:textId="77777777" w:rsidR="00E93488" w:rsidRDefault="00E93488">
      <w:pPr>
        <w:jc w:val="center"/>
        <w:rPr>
          <w:b/>
          <w:bCs/>
          <w:sz w:val="28"/>
          <w:szCs w:val="28"/>
        </w:rPr>
      </w:pPr>
    </w:p>
    <w:p w14:paraId="1A4D9BA2" w14:textId="77777777" w:rsidR="00E93488" w:rsidRDefault="00000000">
      <w:pPr>
        <w:jc w:val="center"/>
        <w:rPr>
          <w:b/>
          <w:bCs/>
          <w:sz w:val="28"/>
          <w:szCs w:val="28"/>
        </w:rPr>
      </w:pPr>
      <w:r>
        <w:rPr>
          <w:b/>
          <w:bCs/>
          <w:sz w:val="28"/>
          <w:szCs w:val="28"/>
        </w:rPr>
        <w:t>Patrice Koehl (koehl@cs.ucdavis.edu)</w:t>
      </w:r>
    </w:p>
    <w:p w14:paraId="2E584834" w14:textId="77777777" w:rsidR="00E93488" w:rsidRDefault="00E93488">
      <w:pPr>
        <w:jc w:val="center"/>
        <w:rPr>
          <w:b/>
          <w:bCs/>
          <w:sz w:val="28"/>
          <w:szCs w:val="28"/>
        </w:rPr>
      </w:pPr>
    </w:p>
    <w:p w14:paraId="0BD6CF22" w14:textId="77777777" w:rsidR="00E93488" w:rsidRDefault="00000000">
      <w:pPr>
        <w:jc w:val="center"/>
        <w:rPr>
          <w:b/>
          <w:bCs/>
        </w:rPr>
      </w:pPr>
      <w:r>
        <w:rPr>
          <w:b/>
          <w:bCs/>
        </w:rPr>
        <w:t>Information sheet</w:t>
      </w:r>
    </w:p>
    <w:p w14:paraId="4AD4EF77" w14:textId="77777777" w:rsidR="00E93488" w:rsidRDefault="00E93488"/>
    <w:p w14:paraId="65F39733" w14:textId="77777777" w:rsidR="00E93488" w:rsidRDefault="00E93488"/>
    <w:p w14:paraId="4CFC59BE" w14:textId="77777777" w:rsidR="00E93488" w:rsidRDefault="00000000">
      <w:r>
        <w:rPr>
          <w:b/>
          <w:bCs/>
        </w:rPr>
        <w:t>Class Web page</w:t>
      </w:r>
      <w:r>
        <w:t xml:space="preserve">: </w:t>
      </w:r>
      <w:hyperlink r:id="rId7" w:history="1">
        <w:r w:rsidR="00E93488">
          <w:rPr>
            <w:rStyle w:val="Hyperlink0"/>
          </w:rPr>
          <w:t>http://www.cs.ucdavis.edu/~koehl/Teaching/ECS188/index.html</w:t>
        </w:r>
      </w:hyperlink>
      <w:r>
        <w:t xml:space="preserve"> </w:t>
      </w:r>
    </w:p>
    <w:p w14:paraId="080B9C2D" w14:textId="77777777" w:rsidR="00E93488" w:rsidRDefault="00000000">
      <w:r>
        <w:t>Check here for announcements, handouts (pdf and ppt), recommended readings, assignments, etc.</w:t>
      </w:r>
    </w:p>
    <w:p w14:paraId="40732F22" w14:textId="77777777" w:rsidR="00E93488" w:rsidRDefault="00E93488"/>
    <w:p w14:paraId="1DE3FB74" w14:textId="77777777" w:rsidR="00E93488" w:rsidRDefault="00000000">
      <w:r>
        <w:rPr>
          <w:b/>
          <w:bCs/>
        </w:rPr>
        <w:t>Final</w:t>
      </w:r>
      <w:r>
        <w:t>: No final!</w:t>
      </w:r>
    </w:p>
    <w:p w14:paraId="4E324B49" w14:textId="77777777" w:rsidR="00E93488" w:rsidRDefault="00E93488"/>
    <w:p w14:paraId="7A7F078F" w14:textId="77777777" w:rsidR="00E93488" w:rsidRDefault="00000000">
      <w:r>
        <w:rPr>
          <w:b/>
          <w:bCs/>
        </w:rPr>
        <w:t>Contacts:</w:t>
      </w:r>
      <w:r>
        <w:t xml:space="preserve"> </w:t>
      </w:r>
      <w:hyperlink r:id="rId8" w:history="1">
        <w:r w:rsidR="00E93488">
          <w:rPr>
            <w:rStyle w:val="Hyperlink0"/>
          </w:rPr>
          <w:t>koehl@cs.ucdavis.edu</w:t>
        </w:r>
      </w:hyperlink>
    </w:p>
    <w:p w14:paraId="7651E332" w14:textId="77777777" w:rsidR="00E93488" w:rsidRDefault="00000000">
      <w:r>
        <w:t>I answer to ALL e-mails. I do NOT guarantee however that I answer PROMPTLY…</w:t>
      </w:r>
    </w:p>
    <w:p w14:paraId="3E85E4E2" w14:textId="77777777" w:rsidR="00E93488" w:rsidRDefault="00E93488"/>
    <w:p w14:paraId="31AA8559" w14:textId="77777777" w:rsidR="00E93488" w:rsidRDefault="00000000">
      <w:r>
        <w:rPr>
          <w:b/>
          <w:bCs/>
        </w:rPr>
        <w:t>Attendance</w:t>
      </w:r>
      <w:r>
        <w:t>:</w:t>
      </w:r>
    </w:p>
    <w:p w14:paraId="75CA799A" w14:textId="77777777" w:rsidR="00E93488" w:rsidRDefault="00000000">
      <w:pPr>
        <w:numPr>
          <w:ilvl w:val="0"/>
          <w:numId w:val="2"/>
        </w:numPr>
      </w:pPr>
      <w:r>
        <w:t>You are expected to attend lectures, and you are responsible for the material discussed in class.</w:t>
      </w:r>
    </w:p>
    <w:p w14:paraId="0D3DAD8B" w14:textId="3981041E" w:rsidR="00E93488" w:rsidRDefault="00000000" w:rsidP="00A35DEE">
      <w:pPr>
        <w:numPr>
          <w:ilvl w:val="0"/>
          <w:numId w:val="2"/>
        </w:numPr>
      </w:pPr>
      <w:r>
        <w:t xml:space="preserve">Discussions are </w:t>
      </w:r>
      <w:r w:rsidR="00A35DEE">
        <w:t>considered as lectures</w:t>
      </w:r>
      <w:r>
        <w:t xml:space="preserve">. </w:t>
      </w:r>
    </w:p>
    <w:p w14:paraId="2587B8E2" w14:textId="77777777" w:rsidR="00A35DEE" w:rsidRDefault="00A35DEE" w:rsidP="00A35DEE">
      <w:pPr>
        <w:ind w:left="1080"/>
      </w:pPr>
    </w:p>
    <w:p w14:paraId="12375CEE" w14:textId="510A172B" w:rsidR="00E93488" w:rsidRDefault="00000000">
      <w:r>
        <w:rPr>
          <w:b/>
          <w:bCs/>
        </w:rPr>
        <w:t>Grading:</w:t>
      </w:r>
      <w:r>
        <w:t xml:space="preserve"> </w:t>
      </w:r>
      <w:r w:rsidR="00A35DEE">
        <w:t>2</w:t>
      </w:r>
      <w:r>
        <w:t xml:space="preserve">0% </w:t>
      </w:r>
      <w:r w:rsidR="00A35DEE">
        <w:t>quizzes, 20% r</w:t>
      </w:r>
      <w:r>
        <w:t xml:space="preserve">eports, 25% oral presentations, 35% term paper. Note that the lowest grade of the </w:t>
      </w:r>
      <w:r w:rsidR="00A35DEE">
        <w:t>6 possible quizzes</w:t>
      </w:r>
      <w:r>
        <w:t xml:space="preserve"> will be dropped.</w:t>
      </w:r>
    </w:p>
    <w:p w14:paraId="70F4C91C" w14:textId="77777777" w:rsidR="00E93488" w:rsidRDefault="00E93488"/>
    <w:p w14:paraId="5C26BD96" w14:textId="60F59450" w:rsidR="00E93488" w:rsidRDefault="00000000">
      <w:pPr>
        <w:numPr>
          <w:ilvl w:val="0"/>
          <w:numId w:val="4"/>
        </w:numPr>
      </w:pPr>
      <w:r>
        <w:t xml:space="preserve">The class is offered </w:t>
      </w:r>
      <w:r w:rsidR="00A35DEE">
        <w:rPr>
          <w:b/>
          <w:bCs/>
        </w:rPr>
        <w:t>offline (in person)</w:t>
      </w:r>
    </w:p>
    <w:p w14:paraId="55441B00" w14:textId="2256D2F9" w:rsidR="00E93488" w:rsidRDefault="00000000">
      <w:pPr>
        <w:pStyle w:val="Default"/>
        <w:numPr>
          <w:ilvl w:val="0"/>
          <w:numId w:val="5"/>
        </w:numPr>
        <w:spacing w:before="0"/>
        <w:rPr>
          <w:rFonts w:ascii="Times Roman" w:hAnsi="Times Roman"/>
          <w:shd w:val="clear" w:color="auto" w:fill="FFFFFF"/>
        </w:rPr>
      </w:pPr>
      <w:r>
        <w:rPr>
          <w:rFonts w:ascii="Times Roman" w:hAnsi="Times Roman"/>
          <w:b/>
          <w:bCs/>
          <w:shd w:val="clear" w:color="auto" w:fill="FFFFFF"/>
        </w:rPr>
        <w:t xml:space="preserve">Recording: </w:t>
      </w:r>
      <w:r>
        <w:rPr>
          <w:rFonts w:ascii="Times Roman" w:hAnsi="Times Roman"/>
          <w:shd w:val="clear" w:color="auto" w:fill="FFFFFF"/>
        </w:rPr>
        <w:t> Recording is not permitted</w:t>
      </w:r>
      <w:r w:rsidR="00A35DEE">
        <w:rPr>
          <w:rFonts w:ascii="Times Roman" w:hAnsi="Times Roman"/>
          <w:shd w:val="clear" w:color="auto" w:fill="FFFFFF"/>
        </w:rPr>
        <w:t xml:space="preserve"> (please contact me if this is an issue)</w:t>
      </w:r>
    </w:p>
    <w:p w14:paraId="30CCC457" w14:textId="5CD0AD47" w:rsidR="00E93488" w:rsidRDefault="00000000">
      <w:pPr>
        <w:pStyle w:val="Default"/>
        <w:numPr>
          <w:ilvl w:val="0"/>
          <w:numId w:val="5"/>
        </w:numPr>
        <w:spacing w:before="0"/>
        <w:rPr>
          <w:rFonts w:ascii="Times Roman" w:hAnsi="Times Roman"/>
          <w:shd w:val="clear" w:color="auto" w:fill="FFFFFF"/>
        </w:rPr>
      </w:pPr>
      <w:r>
        <w:rPr>
          <w:rFonts w:ascii="Times Roman" w:hAnsi="Times Roman"/>
          <w:b/>
          <w:bCs/>
          <w:shd w:val="clear" w:color="auto" w:fill="FFFFFF"/>
        </w:rPr>
        <w:t>Privacy:</w:t>
      </w:r>
      <w:r>
        <w:rPr>
          <w:rFonts w:ascii="Times Roman" w:hAnsi="Times Roman"/>
          <w:shd w:val="clear" w:color="auto" w:fill="FFFFFF"/>
        </w:rPr>
        <w:t> Respect for privacy is an essential part of our classroom community.</w:t>
      </w:r>
    </w:p>
    <w:p w14:paraId="3A950251" w14:textId="77777777" w:rsidR="00E93488" w:rsidRDefault="00000000">
      <w:pPr>
        <w:pStyle w:val="Default"/>
        <w:numPr>
          <w:ilvl w:val="0"/>
          <w:numId w:val="5"/>
        </w:numPr>
        <w:spacing w:before="0"/>
        <w:rPr>
          <w:rFonts w:ascii="Times Roman" w:hAnsi="Times Roman"/>
          <w:shd w:val="clear" w:color="auto" w:fill="FFFFFF"/>
        </w:rPr>
      </w:pPr>
      <w:r>
        <w:rPr>
          <w:rFonts w:ascii="Times Roman" w:hAnsi="Times Roman"/>
          <w:b/>
          <w:bCs/>
          <w:shd w:val="clear" w:color="auto" w:fill="FFFFFF"/>
        </w:rPr>
        <w:t>Code of Conduct:</w:t>
      </w:r>
      <w:r>
        <w:rPr>
          <w:rFonts w:ascii="Times Roman" w:hAnsi="Times Roman"/>
          <w:shd w:val="clear" w:color="auto" w:fill="FFFFFF"/>
        </w:rPr>
        <w:t> "As a member of the UC Davis community, students are expected to adhere to the </w:t>
      </w:r>
      <w:hyperlink r:id="rId9" w:history="1">
        <w:r w:rsidR="00E93488">
          <w:rPr>
            <w:rStyle w:val="Hyperlink1"/>
            <w:rFonts w:ascii="Times Roman" w:hAnsi="Times Roman"/>
            <w:shd w:val="clear" w:color="auto" w:fill="FFFFFF"/>
          </w:rPr>
          <w:t>UC Davis Code of Academic Conduct</w:t>
        </w:r>
      </w:hyperlink>
      <w:r>
        <w:rPr>
          <w:rFonts w:ascii="Times Roman" w:hAnsi="Times Roman"/>
          <w:shd w:val="clear" w:color="auto" w:fill="FFFFFF"/>
        </w:rPr>
        <w:t> that supports high standards of behavior and ensures fair evaluation of student learning."</w:t>
      </w:r>
    </w:p>
    <w:p w14:paraId="0186A68F" w14:textId="77777777" w:rsidR="00E93488" w:rsidRDefault="00E93488">
      <w:pPr>
        <w:rPr>
          <w:rStyle w:val="None"/>
          <w:b/>
          <w:bCs/>
        </w:rPr>
      </w:pPr>
    </w:p>
    <w:p w14:paraId="25B07A37" w14:textId="77777777" w:rsidR="00E93488" w:rsidRDefault="00000000">
      <w:r>
        <w:rPr>
          <w:rStyle w:val="None"/>
          <w:b/>
          <w:bCs/>
        </w:rPr>
        <w:t xml:space="preserve">Course Description (from Phil. </w:t>
      </w:r>
      <w:proofErr w:type="spellStart"/>
      <w:r>
        <w:rPr>
          <w:rStyle w:val="None"/>
          <w:b/>
          <w:bCs/>
        </w:rPr>
        <w:t>Rogaway</w:t>
      </w:r>
      <w:proofErr w:type="spellEnd"/>
      <w:r>
        <w:rPr>
          <w:rStyle w:val="None"/>
          <w:b/>
          <w:bCs/>
        </w:rPr>
        <w:t>)</w:t>
      </w:r>
      <w:r>
        <w:rPr>
          <w:rStyle w:val="None"/>
        </w:rPr>
        <w:t>:</w:t>
      </w:r>
    </w:p>
    <w:p w14:paraId="7E4D67A5" w14:textId="77777777" w:rsidR="00E93488" w:rsidRDefault="00E93488"/>
    <w:p w14:paraId="7A8E1E36" w14:textId="77777777" w:rsidR="00E93488" w:rsidRDefault="00000000">
      <w:r>
        <w:rPr>
          <w:rStyle w:val="None"/>
        </w:rPr>
        <w:t xml:space="preserve">The course material will be broad, open-ended, and unlike anything else that begins with the letters </w:t>
      </w:r>
      <w:r>
        <w:rPr>
          <w:rStyle w:val="None"/>
          <w:i/>
          <w:iCs/>
        </w:rPr>
        <w:t>ECS</w:t>
      </w:r>
      <w:r>
        <w:rPr>
          <w:rStyle w:val="None"/>
        </w:rPr>
        <w:t xml:space="preserve"> most of the class time will be spent with you guys talking. At the end of the term, your evaluation will state the following: </w:t>
      </w:r>
      <w:r>
        <w:rPr>
          <w:rStyle w:val="None"/>
          <w:i/>
          <w:iCs/>
        </w:rPr>
        <w:t>My goal is to increase your inclination to think about, and act upon, the ethical implications of your personal and professional choices, and our collective work as technologists. I’d also like you to read a lot, to write a fair amount, and to become more comfortable participating in oral discussions and giving an oral presentation.</w:t>
      </w:r>
    </w:p>
    <w:p w14:paraId="3929EA30" w14:textId="77777777" w:rsidR="00E93488" w:rsidRDefault="00E93488"/>
    <w:sectPr w:rsidR="00E93488">
      <w:headerReference w:type="default"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2C52E" w14:textId="77777777" w:rsidR="00FE6D78" w:rsidRDefault="00FE6D78">
      <w:r>
        <w:separator/>
      </w:r>
    </w:p>
  </w:endnote>
  <w:endnote w:type="continuationSeparator" w:id="0">
    <w:p w14:paraId="29FB1093" w14:textId="77777777" w:rsidR="00FE6D78" w:rsidRDefault="00FE6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imes Roman">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A9897" w14:textId="77777777" w:rsidR="00E93488" w:rsidRDefault="00E9348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99280C" w14:textId="77777777" w:rsidR="00FE6D78" w:rsidRDefault="00FE6D78">
      <w:r>
        <w:separator/>
      </w:r>
    </w:p>
  </w:footnote>
  <w:footnote w:type="continuationSeparator" w:id="0">
    <w:p w14:paraId="1A2ED10B" w14:textId="77777777" w:rsidR="00FE6D78" w:rsidRDefault="00FE6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39574" w14:textId="77777777" w:rsidR="00E93488" w:rsidRDefault="00E9348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10884"/>
    <w:multiLevelType w:val="hybridMultilevel"/>
    <w:tmpl w:val="C758EE6C"/>
    <w:numStyleLink w:val="Bullets"/>
  </w:abstractNum>
  <w:abstractNum w:abstractNumId="1" w15:restartNumberingAfterBreak="0">
    <w:nsid w:val="34FA20AF"/>
    <w:multiLevelType w:val="hybridMultilevel"/>
    <w:tmpl w:val="1492780C"/>
    <w:numStyleLink w:val="ImportedStyle1"/>
  </w:abstractNum>
  <w:abstractNum w:abstractNumId="2" w15:restartNumberingAfterBreak="0">
    <w:nsid w:val="64125D85"/>
    <w:multiLevelType w:val="hybridMultilevel"/>
    <w:tmpl w:val="1492780C"/>
    <w:styleLink w:val="ImportedStyle1"/>
    <w:lvl w:ilvl="0" w:tplc="0AD25C18">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474F8D2">
      <w:start w:val="1"/>
      <w:numFmt w:val="bullet"/>
      <w:lvlText w:val="o"/>
      <w:lvlJc w:val="left"/>
      <w:pPr>
        <w:tabs>
          <w:tab w:val="left" w:pos="1080"/>
        </w:tabs>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9502BB2">
      <w:start w:val="1"/>
      <w:numFmt w:val="bullet"/>
      <w:lvlText w:val="▪"/>
      <w:lvlJc w:val="left"/>
      <w:pPr>
        <w:tabs>
          <w:tab w:val="left" w:pos="1080"/>
        </w:tabs>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E2629CA">
      <w:start w:val="1"/>
      <w:numFmt w:val="bullet"/>
      <w:lvlText w:val="•"/>
      <w:lvlJc w:val="left"/>
      <w:pPr>
        <w:tabs>
          <w:tab w:val="left" w:pos="1080"/>
        </w:tabs>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40698CE">
      <w:start w:val="1"/>
      <w:numFmt w:val="bullet"/>
      <w:lvlText w:val="o"/>
      <w:lvlJc w:val="left"/>
      <w:pPr>
        <w:tabs>
          <w:tab w:val="left" w:pos="1080"/>
        </w:tabs>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88F0E2C6">
      <w:start w:val="1"/>
      <w:numFmt w:val="bullet"/>
      <w:lvlText w:val="▪"/>
      <w:lvlJc w:val="left"/>
      <w:pPr>
        <w:tabs>
          <w:tab w:val="left" w:pos="1080"/>
        </w:tabs>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A02DE2A">
      <w:start w:val="1"/>
      <w:numFmt w:val="bullet"/>
      <w:lvlText w:val="•"/>
      <w:lvlJc w:val="left"/>
      <w:pPr>
        <w:tabs>
          <w:tab w:val="left" w:pos="1080"/>
        </w:tabs>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2463954">
      <w:start w:val="1"/>
      <w:numFmt w:val="bullet"/>
      <w:lvlText w:val="o"/>
      <w:lvlJc w:val="left"/>
      <w:pPr>
        <w:tabs>
          <w:tab w:val="left" w:pos="1080"/>
        </w:tabs>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1A0C448">
      <w:start w:val="1"/>
      <w:numFmt w:val="bullet"/>
      <w:lvlText w:val="▪"/>
      <w:lvlJc w:val="left"/>
      <w:pPr>
        <w:tabs>
          <w:tab w:val="left" w:pos="1080"/>
        </w:tabs>
        <w:ind w:left="68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D4B052B"/>
    <w:multiLevelType w:val="hybridMultilevel"/>
    <w:tmpl w:val="C758EE6C"/>
    <w:styleLink w:val="Bullets"/>
    <w:lvl w:ilvl="0" w:tplc="56600EE2">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6FA695C2">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98F6C406">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9294E3D4">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C1BE1A40">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9D613B6">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A5089D6C">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C960E6F2">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80AE0AB0">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313728568">
    <w:abstractNumId w:val="2"/>
  </w:num>
  <w:num w:numId="2" w16cid:durableId="1106387430">
    <w:abstractNumId w:val="1"/>
  </w:num>
  <w:num w:numId="3" w16cid:durableId="848329403">
    <w:abstractNumId w:val="3"/>
  </w:num>
  <w:num w:numId="4" w16cid:durableId="1697579331">
    <w:abstractNumId w:val="0"/>
  </w:num>
  <w:num w:numId="5" w16cid:durableId="1870143297">
    <w:abstractNumId w:val="0"/>
    <w:lvlOverride w:ilvl="0">
      <w:lvl w:ilvl="0" w:tplc="039E267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4FAD502">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DECD3F2">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A4027D4">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DEE5E7C">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A347D50">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780A4FC">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0EE81DC">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09CBE0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1"/>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488"/>
    <w:rsid w:val="0036707D"/>
    <w:rsid w:val="00733351"/>
    <w:rsid w:val="00A35DEE"/>
    <w:rsid w:val="00BC4A29"/>
    <w:rsid w:val="00E93488"/>
    <w:rsid w:val="00FE6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2D2AC3"/>
  <w15:docId w15:val="{DCB1AB82-4237-5B42-AFF6-D2767CB54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0000FF"/>
      <w:u w:val="single" w:color="0000FF"/>
    </w:rPr>
  </w:style>
  <w:style w:type="numbering" w:customStyle="1" w:styleId="ImportedStyle1">
    <w:name w:val="Imported Style 1"/>
    <w:pPr>
      <w:numPr>
        <w:numId w:val="1"/>
      </w:numPr>
    </w:pPr>
  </w:style>
  <w:style w:type="numbering" w:customStyle="1" w:styleId="Bullets">
    <w:name w:val="Bullets"/>
    <w:pPr>
      <w:numPr>
        <w:numId w:val="3"/>
      </w:numPr>
    </w:pPr>
  </w:style>
  <w:style w:type="paragraph" w:customStyle="1" w:styleId="Default">
    <w:name w:val="Default"/>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None">
    <w:name w:val="None"/>
  </w:style>
  <w:style w:type="character" w:customStyle="1" w:styleId="Hyperlink1">
    <w:name w:val="Hyperlink.1"/>
    <w:basedOn w:val="None"/>
    <w:rPr>
      <w:outline w:val="0"/>
      <w:color w:val="0000A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koehl@cs.ucdavis.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s.ucdavis.edu/~koehl/Teaching/ECS188/index.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ssja.ucdavis.edu/code-academic-conduct"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285</Words>
  <Characters>1631</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Patrice Koehl</cp:lastModifiedBy>
  <cp:revision>3</cp:revision>
  <dcterms:created xsi:type="dcterms:W3CDTF">2022-09-13T13:59:00Z</dcterms:created>
  <dcterms:modified xsi:type="dcterms:W3CDTF">2024-12-30T19:02:00Z</dcterms:modified>
</cp:coreProperties>
</file>